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303CB5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303CB5">
        <w:rPr>
          <w:i/>
          <w:sz w:val="26"/>
          <w:szCs w:val="26"/>
          <w:lang w:val="uk-UA"/>
        </w:rPr>
        <w:t>філія</w:t>
      </w:r>
      <w:r w:rsidR="00126932" w:rsidRPr="00303CB5">
        <w:rPr>
          <w:sz w:val="26"/>
          <w:szCs w:val="26"/>
          <w:lang w:val="uk-UA"/>
        </w:rPr>
        <w:t xml:space="preserve"> «</w:t>
      </w:r>
      <w:r w:rsidR="00126932" w:rsidRPr="00303CB5">
        <w:rPr>
          <w:i/>
          <w:sz w:val="26"/>
          <w:szCs w:val="26"/>
          <w:lang w:val="uk-UA"/>
        </w:rPr>
        <w:t>ВП </w:t>
      </w:r>
      <w:r w:rsidRPr="00303CB5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303CB5">
        <w:rPr>
          <w:i/>
          <w:sz w:val="26"/>
          <w:szCs w:val="26"/>
          <w:lang w:val="uk-UA"/>
        </w:rPr>
        <w:t>АТ </w:t>
      </w:r>
      <w:r w:rsidRPr="00303CB5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303CB5">
        <w:rPr>
          <w:i/>
          <w:sz w:val="26"/>
          <w:szCs w:val="26"/>
          <w:lang w:val="uk-UA"/>
        </w:rPr>
        <w:t>, код ЄДРПОУ</w:t>
      </w:r>
      <w:r w:rsidR="00F30944" w:rsidRPr="00303CB5">
        <w:rPr>
          <w:b/>
          <w:sz w:val="26"/>
          <w:szCs w:val="26"/>
          <w:lang w:val="uk-UA"/>
        </w:rPr>
        <w:t xml:space="preserve"> </w:t>
      </w:r>
      <w:r w:rsidR="00F30944" w:rsidRPr="00303CB5">
        <w:rPr>
          <w:i/>
          <w:sz w:val="26"/>
          <w:szCs w:val="26"/>
          <w:lang w:val="uk-UA"/>
        </w:rPr>
        <w:t>25881800</w:t>
      </w:r>
      <w:r w:rsidRPr="00303CB5">
        <w:rPr>
          <w:i/>
          <w:sz w:val="26"/>
          <w:szCs w:val="26"/>
          <w:lang w:val="uk-UA"/>
        </w:rPr>
        <w:t>.</w:t>
      </w:r>
    </w:p>
    <w:p w:rsidR="009D5859" w:rsidRPr="00303CB5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303CB5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303CB5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F24254" w:rsidRPr="00303CB5">
        <w:rPr>
          <w:i/>
          <w:sz w:val="26"/>
          <w:szCs w:val="26"/>
          <w:lang w:val="uk-UA"/>
        </w:rPr>
        <w:t>https://prozorro.gov.ua/tender/UA-2025-05-</w:t>
      </w:r>
      <w:r w:rsidR="005F5B65" w:rsidRPr="00303CB5">
        <w:rPr>
          <w:i/>
          <w:sz w:val="26"/>
          <w:szCs w:val="26"/>
          <w:lang w:val="uk-UA"/>
        </w:rPr>
        <w:t>30-0</w:t>
      </w:r>
      <w:r w:rsidR="003D17C7" w:rsidRPr="00303CB5">
        <w:rPr>
          <w:i/>
          <w:sz w:val="26"/>
          <w:szCs w:val="26"/>
          <w:lang w:val="uk-UA"/>
        </w:rPr>
        <w:t>0</w:t>
      </w:r>
      <w:r w:rsidR="005F5B65" w:rsidRPr="00303CB5">
        <w:rPr>
          <w:i/>
          <w:sz w:val="26"/>
          <w:szCs w:val="26"/>
          <w:lang w:val="uk-UA"/>
        </w:rPr>
        <w:t>3506</w:t>
      </w:r>
      <w:r w:rsidR="00F24254" w:rsidRPr="00303CB5">
        <w:rPr>
          <w:i/>
          <w:sz w:val="26"/>
          <w:szCs w:val="26"/>
          <w:lang w:val="uk-UA"/>
        </w:rPr>
        <w:t>-a</w:t>
      </w:r>
      <w:r w:rsidR="00032D0A" w:rsidRPr="00303CB5">
        <w:rPr>
          <w:i/>
          <w:sz w:val="26"/>
          <w:szCs w:val="26"/>
          <w:lang w:val="uk-UA"/>
        </w:rPr>
        <w:t>.</w:t>
      </w:r>
    </w:p>
    <w:p w:rsidR="009D5859" w:rsidRPr="00303CB5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303CB5">
        <w:rPr>
          <w:b/>
          <w:sz w:val="26"/>
          <w:szCs w:val="26"/>
          <w:lang w:val="uk-UA"/>
        </w:rPr>
        <w:t>3</w:t>
      </w:r>
      <w:r w:rsidR="009D5859" w:rsidRPr="00303CB5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303CB5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303CB5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5F5B65" w:rsidRPr="00303CB5">
        <w:rPr>
          <w:rFonts w:eastAsia="Times New Roman"/>
          <w:i/>
          <w:color w:val="auto"/>
          <w:sz w:val="26"/>
          <w:szCs w:val="26"/>
          <w:lang w:val="uk-UA" w:eastAsia="ru-RU"/>
        </w:rPr>
        <w:t>42130000-9 Арматура трубопровідна: крани, вентилі, клапани та подібні пристрої (Арматура трубопровідна запірна)</w:t>
      </w:r>
      <w:r w:rsidR="00F24254" w:rsidRPr="00303CB5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5F5B65" w:rsidRPr="00303CB5" w:rsidRDefault="00F30944" w:rsidP="005F5B65">
      <w:pPr>
        <w:spacing w:before="120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03CB5">
        <w:rPr>
          <w:rFonts w:cs="Times New Roman"/>
          <w:b/>
          <w:kern w:val="0"/>
          <w:szCs w:val="26"/>
          <w:lang w:val="uk-UA"/>
        </w:rPr>
        <w:t>4</w:t>
      </w:r>
      <w:r w:rsidR="009D5859" w:rsidRPr="00303CB5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303CB5">
        <w:rPr>
          <w:rFonts w:cs="Times New Roman"/>
          <w:b/>
          <w:kern w:val="0"/>
          <w:szCs w:val="26"/>
          <w:lang w:val="uk-UA"/>
        </w:rPr>
        <w:t xml:space="preserve">: </w:t>
      </w:r>
      <w:r w:rsidR="005F5B65" w:rsidRPr="00303CB5">
        <w:rPr>
          <w:i/>
          <w:szCs w:val="26"/>
          <w:lang w:val="uk-UA"/>
        </w:rPr>
        <w:t>173 012,17</w:t>
      </w:r>
      <w:r w:rsidR="00303CB5">
        <w:rPr>
          <w:i/>
          <w:szCs w:val="26"/>
          <w:lang w:val="uk-UA"/>
        </w:rPr>
        <w:t xml:space="preserve"> грн.</w:t>
      </w:r>
      <w:r w:rsidR="005F5B65" w:rsidRPr="00303CB5">
        <w:rPr>
          <w:i/>
          <w:szCs w:val="26"/>
          <w:lang w:val="uk-UA"/>
        </w:rPr>
        <w:t xml:space="preserve"> без ПДВ, </w:t>
      </w:r>
      <w:r w:rsidR="005F5B65" w:rsidRPr="00303CB5">
        <w:rPr>
          <w:i/>
          <w:szCs w:val="26"/>
          <w:lang w:val="uk-UA" w:eastAsia="uk-UA"/>
        </w:rPr>
        <w:t xml:space="preserve">крім того </w:t>
      </w:r>
      <w:r w:rsidR="005F5B65" w:rsidRPr="00303CB5">
        <w:rPr>
          <w:i/>
          <w:szCs w:val="26"/>
          <w:lang w:val="uk-UA"/>
        </w:rPr>
        <w:t xml:space="preserve">ПДВ 20% </w:t>
      </w:r>
      <w:r w:rsidR="005F5B65" w:rsidRPr="00303CB5">
        <w:rPr>
          <w:i/>
          <w:szCs w:val="26"/>
          <w:lang w:val="uk-UA"/>
        </w:rPr>
        <w:br/>
        <w:t xml:space="preserve"> 34 602,</w:t>
      </w:r>
      <w:r w:rsidR="005F5B65" w:rsidRPr="00303CB5">
        <w:rPr>
          <w:i/>
          <w:szCs w:val="26"/>
        </w:rPr>
        <w:t xml:space="preserve">43 </w:t>
      </w:r>
      <w:r w:rsidR="005F5B65" w:rsidRPr="00303CB5">
        <w:rPr>
          <w:i/>
          <w:szCs w:val="26"/>
          <w:lang w:val="uk-UA"/>
        </w:rPr>
        <w:t xml:space="preserve"> грн</w:t>
      </w:r>
      <w:r w:rsidR="00303CB5">
        <w:rPr>
          <w:i/>
          <w:szCs w:val="26"/>
          <w:lang w:val="uk-UA"/>
        </w:rPr>
        <w:t>., всього</w:t>
      </w:r>
      <w:r w:rsidR="005F5B65" w:rsidRPr="00303CB5">
        <w:rPr>
          <w:i/>
          <w:szCs w:val="26"/>
        </w:rPr>
        <w:t xml:space="preserve"> </w:t>
      </w:r>
      <w:r w:rsidR="005F5B65" w:rsidRPr="00303CB5">
        <w:rPr>
          <w:i/>
          <w:szCs w:val="26"/>
          <w:lang w:val="uk-UA"/>
        </w:rPr>
        <w:t>207 614,60 грн. з ПДВ.</w:t>
      </w:r>
    </w:p>
    <w:p w:rsidR="00F30944" w:rsidRPr="00303CB5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03CB5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303CB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303CB5">
        <w:rPr>
          <w:b/>
          <w:sz w:val="26"/>
          <w:szCs w:val="26"/>
          <w:lang w:val="uk-UA"/>
        </w:rPr>
        <w:t>5</w:t>
      </w:r>
      <w:r w:rsidR="009D5859" w:rsidRPr="00303CB5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303CB5">
        <w:rPr>
          <w:sz w:val="26"/>
          <w:szCs w:val="26"/>
          <w:lang w:val="uk-UA"/>
        </w:rPr>
        <w:t xml:space="preserve"> </w:t>
      </w:r>
      <w:r w:rsidR="009D5859" w:rsidRPr="00303CB5">
        <w:rPr>
          <w:b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303CB5">
        <w:rPr>
          <w:b/>
          <w:sz w:val="26"/>
          <w:szCs w:val="26"/>
          <w:lang w:val="uk-UA"/>
        </w:rPr>
        <w:t>:</w:t>
      </w:r>
      <w:r w:rsidR="00B628B0" w:rsidRPr="00303CB5">
        <w:rPr>
          <w:sz w:val="26"/>
          <w:szCs w:val="26"/>
          <w:lang w:val="uk-UA"/>
        </w:rPr>
        <w:t xml:space="preserve"> </w:t>
      </w:r>
      <w:r w:rsidR="00032D0A" w:rsidRPr="00303CB5">
        <w:rPr>
          <w:b/>
          <w:sz w:val="26"/>
          <w:szCs w:val="26"/>
          <w:lang w:val="uk-UA"/>
        </w:rPr>
        <w:t>інші документи):</w:t>
      </w:r>
      <w:r w:rsidR="00032D0A" w:rsidRPr="00303CB5">
        <w:rPr>
          <w:i/>
          <w:sz w:val="26"/>
          <w:szCs w:val="26"/>
          <w:lang w:val="uk-UA"/>
        </w:rPr>
        <w:t xml:space="preserve"> </w:t>
      </w:r>
    </w:p>
    <w:p w:rsidR="0092691B" w:rsidRPr="0092691B" w:rsidRDefault="0092691B" w:rsidP="0092691B">
      <w:pPr>
        <w:jc w:val="both"/>
        <w:rPr>
          <w:i/>
          <w:color w:val="000000"/>
          <w:szCs w:val="26"/>
          <w:lang w:val="uk-UA"/>
        </w:rPr>
      </w:pPr>
      <w:r w:rsidRPr="0092691B">
        <w:rPr>
          <w:i/>
          <w:color w:val="000000"/>
          <w:szCs w:val="26"/>
          <w:lang w:val="uk-UA"/>
        </w:rPr>
        <w:t>Технічні та якісні характеристики визначені відповідно до:</w:t>
      </w:r>
    </w:p>
    <w:p w:rsidR="0092691B" w:rsidRPr="0092691B" w:rsidRDefault="0092691B" w:rsidP="0092691B">
      <w:pPr>
        <w:jc w:val="both"/>
        <w:rPr>
          <w:i/>
          <w:color w:val="000000"/>
          <w:szCs w:val="26"/>
          <w:lang w:val="uk-UA"/>
        </w:rPr>
      </w:pPr>
      <w:r w:rsidRPr="0092691B">
        <w:rPr>
          <w:i/>
          <w:color w:val="000000"/>
          <w:szCs w:val="26"/>
          <w:lang w:val="uk-UA"/>
        </w:rPr>
        <w:t>Інструкції з експлуатації системи протипожежного водопостачання В2 Централізованого сховища відпрацьованого ядерного палива ІЕ-С.74.019-24;</w:t>
      </w:r>
    </w:p>
    <w:p w:rsidR="0092691B" w:rsidRPr="0092691B" w:rsidRDefault="0092691B" w:rsidP="0092691B">
      <w:pPr>
        <w:jc w:val="both"/>
        <w:rPr>
          <w:i/>
          <w:color w:val="000000"/>
          <w:szCs w:val="26"/>
          <w:lang w:val="uk-UA"/>
        </w:rPr>
      </w:pPr>
      <w:r w:rsidRPr="0092691B">
        <w:rPr>
          <w:i/>
          <w:color w:val="000000"/>
          <w:szCs w:val="26"/>
          <w:lang w:val="uk-UA"/>
        </w:rPr>
        <w:t>Інструкції з експлуатації системи виробничого водопостачання Централізованого сховища відпрацьованого ядерного палива IE-C.74.007-25.</w:t>
      </w:r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  <w:bookmarkStart w:id="5" w:name="_GoBack"/>
      <w:bookmarkEnd w:id="5"/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6D72DD4"/>
    <w:multiLevelType w:val="multilevel"/>
    <w:tmpl w:val="67C2E7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3CB5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17C7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5B65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691B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24254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B9A1-E27C-48BA-BF14-ECDCF0E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71</cp:revision>
  <cp:lastPrinted>2024-03-13T12:39:00Z</cp:lastPrinted>
  <dcterms:created xsi:type="dcterms:W3CDTF">2024-03-13T12:39:00Z</dcterms:created>
  <dcterms:modified xsi:type="dcterms:W3CDTF">2025-05-30T11:55:00Z</dcterms:modified>
</cp:coreProperties>
</file>