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C4F" w:rsidRPr="00ED59AE" w:rsidRDefault="00FF4027" w:rsidP="00A75C4F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очікуваної вартості предмета закупівлі:</w:t>
      </w:r>
      <w:r w:rsidR="00AA2040" w:rsidRPr="00AA2040">
        <w:t xml:space="preserve"> </w:t>
      </w:r>
      <w:r w:rsidR="00012BBD" w:rsidRPr="00ED59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34350000-5 </w:t>
      </w:r>
      <w:r w:rsidR="00AB4A4B" w:rsidRPr="00ED59AE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="00012BBD" w:rsidRPr="00ED59AE">
        <w:rPr>
          <w:rFonts w:ascii="Times New Roman" w:hAnsi="Times New Roman" w:cs="Times New Roman"/>
          <w:b/>
          <w:sz w:val="24"/>
          <w:szCs w:val="24"/>
          <w:lang w:val="uk-UA"/>
        </w:rPr>
        <w:t>Шини для транспортних засобів великої та малої тоннажності</w:t>
      </w:r>
      <w:r w:rsidR="00ED59AE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bookmarkStart w:id="0" w:name="_GoBack"/>
      <w:bookmarkEnd w:id="0"/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АТ «НАЕК «Енергоатом» та </w:t>
      </w:r>
      <w:r w:rsidR="008B0C9B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ED59AE" w:rsidRPr="00ED59AE" w:rsidRDefault="00ED59AE" w:rsidP="00ED59AE">
      <w:pPr>
        <w:ind w:firstLine="567"/>
        <w:jc w:val="both"/>
        <w:rPr>
          <w:rStyle w:val="a3"/>
          <w:rFonts w:ascii="Times New Roman" w:hAnsi="Times New Roman"/>
          <w:color w:val="0070C0"/>
          <w:sz w:val="24"/>
        </w:rPr>
      </w:pPr>
      <w:r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r>
        <w:rPr>
          <w:rStyle w:val="a3"/>
          <w:rFonts w:ascii="Times New Roman" w:hAnsi="Times New Roman"/>
          <w:color w:val="0070C0"/>
          <w:sz w:val="24"/>
        </w:rPr>
        <w:t>https://prozorro.gov.ua/tender/</w:t>
      </w:r>
      <w:hyperlink r:id="rId4" w:history="1">
        <w:r w:rsidRPr="00ED59AE">
          <w:rPr>
            <w:rStyle w:val="a3"/>
            <w:rFonts w:ascii="Times New Roman" w:hAnsi="Times New Roman"/>
            <w:color w:val="0070C0"/>
            <w:sz w:val="24"/>
          </w:rPr>
          <w:t>UA-2025-11-25-016500-a</w:t>
        </w:r>
      </w:hyperlink>
      <w:r w:rsidRPr="00ED59AE">
        <w:rPr>
          <w:rStyle w:val="a3"/>
          <w:rFonts w:ascii="Times New Roman" w:hAnsi="Times New Roman"/>
          <w:color w:val="0070C0"/>
          <w:sz w:val="24"/>
        </w:rPr>
        <w:t>.</w:t>
      </w:r>
    </w:p>
    <w:sectPr w:rsidR="00ED59AE" w:rsidRPr="00ED59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0D"/>
    <w:rsid w:val="00012BBD"/>
    <w:rsid w:val="000C6241"/>
    <w:rsid w:val="000C7100"/>
    <w:rsid w:val="000D7A3E"/>
    <w:rsid w:val="0017260C"/>
    <w:rsid w:val="001839BA"/>
    <w:rsid w:val="001D4E26"/>
    <w:rsid w:val="00276839"/>
    <w:rsid w:val="002954D2"/>
    <w:rsid w:val="002961F3"/>
    <w:rsid w:val="002E1714"/>
    <w:rsid w:val="00340179"/>
    <w:rsid w:val="00347946"/>
    <w:rsid w:val="00356743"/>
    <w:rsid w:val="00360187"/>
    <w:rsid w:val="0036458C"/>
    <w:rsid w:val="00375EE9"/>
    <w:rsid w:val="003A42FE"/>
    <w:rsid w:val="004004CA"/>
    <w:rsid w:val="00493118"/>
    <w:rsid w:val="004C7625"/>
    <w:rsid w:val="004E638C"/>
    <w:rsid w:val="0051370B"/>
    <w:rsid w:val="00523D3C"/>
    <w:rsid w:val="00530310"/>
    <w:rsid w:val="00553B5F"/>
    <w:rsid w:val="005955EF"/>
    <w:rsid w:val="00596C70"/>
    <w:rsid w:val="005D7401"/>
    <w:rsid w:val="0061479C"/>
    <w:rsid w:val="00616DB1"/>
    <w:rsid w:val="00634288"/>
    <w:rsid w:val="00641056"/>
    <w:rsid w:val="00683643"/>
    <w:rsid w:val="00685F18"/>
    <w:rsid w:val="00687DFB"/>
    <w:rsid w:val="00697A07"/>
    <w:rsid w:val="006A6C0D"/>
    <w:rsid w:val="006C3032"/>
    <w:rsid w:val="006E3272"/>
    <w:rsid w:val="00707CE1"/>
    <w:rsid w:val="00723AD6"/>
    <w:rsid w:val="00785D72"/>
    <w:rsid w:val="007A7C68"/>
    <w:rsid w:val="007D53A0"/>
    <w:rsid w:val="007E52DF"/>
    <w:rsid w:val="00801C36"/>
    <w:rsid w:val="0082161B"/>
    <w:rsid w:val="00822F19"/>
    <w:rsid w:val="00870C06"/>
    <w:rsid w:val="00895936"/>
    <w:rsid w:val="008B0C9B"/>
    <w:rsid w:val="008B273F"/>
    <w:rsid w:val="008B3FBB"/>
    <w:rsid w:val="008D35DA"/>
    <w:rsid w:val="00936954"/>
    <w:rsid w:val="00941404"/>
    <w:rsid w:val="00983DF2"/>
    <w:rsid w:val="00993DC6"/>
    <w:rsid w:val="009B1B24"/>
    <w:rsid w:val="009B6600"/>
    <w:rsid w:val="009B6DB1"/>
    <w:rsid w:val="00A02697"/>
    <w:rsid w:val="00A16683"/>
    <w:rsid w:val="00A26138"/>
    <w:rsid w:val="00A75C4F"/>
    <w:rsid w:val="00A8367B"/>
    <w:rsid w:val="00AA2040"/>
    <w:rsid w:val="00AB29AE"/>
    <w:rsid w:val="00AB4A4B"/>
    <w:rsid w:val="00AC22C6"/>
    <w:rsid w:val="00AF43EC"/>
    <w:rsid w:val="00B17964"/>
    <w:rsid w:val="00B43E7C"/>
    <w:rsid w:val="00B54FEE"/>
    <w:rsid w:val="00BA2969"/>
    <w:rsid w:val="00BE63BB"/>
    <w:rsid w:val="00BF0AB4"/>
    <w:rsid w:val="00C24099"/>
    <w:rsid w:val="00C33B06"/>
    <w:rsid w:val="00C60451"/>
    <w:rsid w:val="00CA5D67"/>
    <w:rsid w:val="00CC4DF2"/>
    <w:rsid w:val="00CE1EEA"/>
    <w:rsid w:val="00D3127C"/>
    <w:rsid w:val="00D546C7"/>
    <w:rsid w:val="00D91672"/>
    <w:rsid w:val="00DE09A3"/>
    <w:rsid w:val="00E50568"/>
    <w:rsid w:val="00E5244A"/>
    <w:rsid w:val="00E63B50"/>
    <w:rsid w:val="00ED59AE"/>
    <w:rsid w:val="00F26994"/>
    <w:rsid w:val="00F81A4C"/>
    <w:rsid w:val="00F85D9C"/>
    <w:rsid w:val="00F87254"/>
    <w:rsid w:val="00FA5465"/>
    <w:rsid w:val="00FB1678"/>
    <w:rsid w:val="00FB5C98"/>
    <w:rsid w:val="00FC4488"/>
    <w:rsid w:val="00FF2A6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E91CD"/>
  <w15:docId w15:val="{D8463549-46A7-4A8C-AFEC-2E34F888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027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"/>
    <w:basedOn w:val="a0"/>
    <w:link w:val="Default0"/>
    <w:uiPriority w:val="99"/>
    <w:locked/>
    <w:rsid w:val="00FF4027"/>
    <w:rPr>
      <w:rFonts w:cs="Times New Roman"/>
      <w:color w:val="000000"/>
      <w:szCs w:val="24"/>
    </w:rPr>
  </w:style>
  <w:style w:type="paragraph" w:customStyle="1" w:styleId="Default0">
    <w:name w:val="Default"/>
    <w:link w:val="Default"/>
    <w:uiPriority w:val="99"/>
    <w:rsid w:val="00FF402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uiPriority w:val="99"/>
    <w:unhideWhenUsed/>
    <w:rsid w:val="007D5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ozorro.gov.ua/tender/UA-2025-11-25-016500-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615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</dc:creator>
  <cp:lastModifiedBy>Оксана Юхимівна Вілюра</cp:lastModifiedBy>
  <cp:revision>4</cp:revision>
  <dcterms:created xsi:type="dcterms:W3CDTF">2025-11-18T12:22:00Z</dcterms:created>
  <dcterms:modified xsi:type="dcterms:W3CDTF">2025-11-26T06:06:00Z</dcterms:modified>
</cp:coreProperties>
</file>