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</w:t>
      </w:r>
      <w:r w:rsidR="00263153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412C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412C4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7D4F61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гіпохлорит натрію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7D4F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гіпохлоритом натрію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7D4F61" w:rsidRPr="007D4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знезараження питної води</w:t>
      </w:r>
      <w:r w:rsidR="007D4F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 ВП «Рівненська АЕС», </w:t>
      </w:r>
      <w:r w:rsidR="009641CB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AB3B5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9641CB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412C4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7D4F6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гіпохлорит натрію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8D01A4" w:rsidRDefault="008D01A4" w:rsidP="008D01A4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8D01A4" w:rsidRPr="00F235EA" w:rsidRDefault="008D01A4" w:rsidP="008D01A4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637E0F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637E0F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637E0F">
          <w:rPr>
            <w:rStyle w:val="a3"/>
            <w:rFonts w:ascii="Times New Roman" w:hAnsi="Times New Roman"/>
            <w:sz w:val="26"/>
            <w:szCs w:val="26"/>
          </w:rPr>
          <w:t>-</w:t>
        </w:r>
        <w:r w:rsidRPr="00637E0F">
          <w:rPr>
            <w:rStyle w:val="a3"/>
            <w:rFonts w:ascii="Times New Roman" w:hAnsi="Times New Roman"/>
            <w:sz w:val="26"/>
            <w:szCs w:val="26"/>
            <w:lang w:val="uk-UA"/>
          </w:rPr>
          <w:t>11</w:t>
        </w:r>
        <w:r w:rsidRPr="00637E0F">
          <w:rPr>
            <w:rStyle w:val="a3"/>
            <w:rFonts w:ascii="Times New Roman" w:hAnsi="Times New Roman"/>
            <w:sz w:val="26"/>
            <w:szCs w:val="26"/>
          </w:rPr>
          <w:t>-</w:t>
        </w:r>
        <w:r w:rsidRPr="00637E0F">
          <w:rPr>
            <w:rStyle w:val="a3"/>
            <w:rFonts w:ascii="Times New Roman" w:hAnsi="Times New Roman"/>
            <w:sz w:val="26"/>
            <w:szCs w:val="26"/>
            <w:lang w:val="uk-UA"/>
          </w:rPr>
          <w:t>1</w:t>
        </w:r>
        <w:r w:rsidRPr="00637E0F">
          <w:rPr>
            <w:rStyle w:val="a3"/>
            <w:rFonts w:ascii="Times New Roman" w:hAnsi="Times New Roman"/>
            <w:sz w:val="26"/>
            <w:szCs w:val="26"/>
          </w:rPr>
          <w:t>6-0</w:t>
        </w:r>
        <w:r w:rsidRPr="00637E0F">
          <w:rPr>
            <w:rStyle w:val="a3"/>
            <w:rFonts w:ascii="Times New Roman" w:hAnsi="Times New Roman"/>
            <w:sz w:val="26"/>
            <w:szCs w:val="26"/>
            <w:lang w:val="uk-UA"/>
          </w:rPr>
          <w:t>14810</w:t>
        </w:r>
        <w:r w:rsidRPr="00637E0F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9641CB"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9641CB">
        <w:rPr>
          <w:rFonts w:ascii="Times New Roman" w:hAnsi="Times New Roman" w:cs="Times New Roman"/>
          <w:sz w:val="24"/>
          <w:szCs w:val="24"/>
          <w:lang w:val="uk-UA"/>
        </w:rPr>
        <w:t>спрощеної закупівлі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68BE"/>
    <w:rsid w:val="000556AE"/>
    <w:rsid w:val="000A3E6C"/>
    <w:rsid w:val="00141755"/>
    <w:rsid w:val="00147D4A"/>
    <w:rsid w:val="0019164D"/>
    <w:rsid w:val="00193F48"/>
    <w:rsid w:val="001F3CBE"/>
    <w:rsid w:val="00263153"/>
    <w:rsid w:val="00277844"/>
    <w:rsid w:val="00282EA1"/>
    <w:rsid w:val="002E7245"/>
    <w:rsid w:val="00336B7A"/>
    <w:rsid w:val="0040634A"/>
    <w:rsid w:val="00412C46"/>
    <w:rsid w:val="00467E90"/>
    <w:rsid w:val="00470D5B"/>
    <w:rsid w:val="00595F4D"/>
    <w:rsid w:val="005D2AD8"/>
    <w:rsid w:val="006579F7"/>
    <w:rsid w:val="00664C57"/>
    <w:rsid w:val="00695812"/>
    <w:rsid w:val="006B37BC"/>
    <w:rsid w:val="006C3F34"/>
    <w:rsid w:val="007A7608"/>
    <w:rsid w:val="007B0331"/>
    <w:rsid w:val="007C21DB"/>
    <w:rsid w:val="007D4F61"/>
    <w:rsid w:val="008D01A4"/>
    <w:rsid w:val="009641CB"/>
    <w:rsid w:val="00966211"/>
    <w:rsid w:val="00971251"/>
    <w:rsid w:val="00982C80"/>
    <w:rsid w:val="00A60B41"/>
    <w:rsid w:val="00AA62E9"/>
    <w:rsid w:val="00AB3B5D"/>
    <w:rsid w:val="00AD1A93"/>
    <w:rsid w:val="00B24A69"/>
    <w:rsid w:val="00B57E12"/>
    <w:rsid w:val="00B83D1D"/>
    <w:rsid w:val="00CB6703"/>
    <w:rsid w:val="00CC21D0"/>
    <w:rsid w:val="00CE4E68"/>
    <w:rsid w:val="00CF2DD5"/>
    <w:rsid w:val="00CF67B7"/>
    <w:rsid w:val="00D237B3"/>
    <w:rsid w:val="00DA30BD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01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0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16-01481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2023-02-16T10:05:00Z</dcterms:created>
  <dcterms:modified xsi:type="dcterms:W3CDTF">2023-11-16T14:09:00Z</dcterms:modified>
</cp:coreProperties>
</file>